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CF89" w14:textId="77777777" w:rsidR="00E45D89" w:rsidRPr="009F156C" w:rsidRDefault="00E45D89" w:rsidP="00E45D8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noProof/>
          <w:color w:val="0070C0"/>
        </w:rPr>
      </w:pPr>
      <w:bookmarkStart w:id="0" w:name="_Hlk212639852"/>
      <w:bookmarkStart w:id="1" w:name="_Hlk212639831"/>
      <w:r w:rsidRPr="009F156C">
        <w:rPr>
          <w:rFonts w:asciiTheme="minorHAnsi" w:hAnsiTheme="minorHAnsi" w:cstheme="minorHAnsi"/>
          <w:i/>
          <w:iCs/>
          <w:noProof/>
          <w:color w:val="0070C0"/>
        </w:rPr>
        <w:t>ACCUEIL DE JOUR « MEMOIRE PLUS »</w:t>
      </w:r>
    </w:p>
    <w:p w14:paraId="5D39E9FC" w14:textId="048A665A" w:rsidR="00E45D89" w:rsidRPr="009F156C" w:rsidRDefault="00E45D89" w:rsidP="009F156C">
      <w:pPr>
        <w:pStyle w:val="NormalWeb"/>
        <w:spacing w:after="0" w:afterAutospacing="0"/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  <w:r w:rsidRPr="009F156C">
        <w:rPr>
          <w:rFonts w:asciiTheme="minorHAnsi" w:hAnsiTheme="minorHAnsi" w:cs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6A8CB" wp14:editId="62121E51">
                <wp:simplePos x="0" y="0"/>
                <wp:positionH relativeFrom="margin">
                  <wp:posOffset>589915</wp:posOffset>
                </wp:positionH>
                <wp:positionV relativeFrom="paragraph">
                  <wp:posOffset>85725</wp:posOffset>
                </wp:positionV>
                <wp:extent cx="4819650" cy="495300"/>
                <wp:effectExtent l="0" t="0" r="19050" b="19050"/>
                <wp:wrapNone/>
                <wp:docPr id="1401607598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4953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DAE6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7" o:spid="_x0000_s1026" type="#_x0000_t98" style="position:absolute;margin-left:46.45pt;margin-top:6.75pt;width:379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" filled="f" strokecolor="black [3213]" strokeweight="2pt">
                <w10:wrap anchorx="margin"/>
              </v:shape>
            </w:pict>
          </mc:Fallback>
        </mc:AlternateContent>
      </w:r>
      <w:r w:rsidR="009F156C" w:rsidRPr="009F156C">
        <w:rPr>
          <w:rFonts w:asciiTheme="minorHAnsi" w:hAnsiTheme="minorHAnsi" w:cstheme="minorHAnsi"/>
          <w:b/>
          <w:bCs/>
          <w:noProof/>
          <w:sz w:val="40"/>
          <w:szCs w:val="40"/>
        </w:rPr>
        <w:t>L’APERITIF</w:t>
      </w:r>
      <w:r w:rsidR="001E3385">
        <w:rPr>
          <w:rFonts w:asciiTheme="minorHAnsi" w:hAnsiTheme="minorHAnsi" w:cstheme="minorHAnsi"/>
          <w:b/>
          <w:bCs/>
          <w:noProof/>
          <w:sz w:val="40"/>
          <w:szCs w:val="40"/>
        </w:rPr>
        <w:t xml:space="preserve"> DU « 127 » RUE FALGUIERE</w:t>
      </w:r>
    </w:p>
    <w:p w14:paraId="11D247EF" w14:textId="77777777" w:rsidR="00E45D89" w:rsidRPr="00D73611" w:rsidRDefault="00E45D89" w:rsidP="00E45D8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sz w:val="14"/>
          <w:szCs w:val="14"/>
        </w:rPr>
      </w:pPr>
    </w:p>
    <w:p w14:paraId="207DB7AD" w14:textId="77777777" w:rsidR="001E3385" w:rsidRPr="001E3385" w:rsidRDefault="001E3385" w:rsidP="001E338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70C0"/>
          <w:sz w:val="16"/>
          <w:szCs w:val="16"/>
        </w:rPr>
      </w:pPr>
    </w:p>
    <w:p w14:paraId="302B47FF" w14:textId="025DF96B" w:rsidR="001E3385" w:rsidRDefault="00E45D89" w:rsidP="001E338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70C0"/>
          <w:sz w:val="36"/>
          <w:szCs w:val="36"/>
        </w:rPr>
      </w:pPr>
      <w:r w:rsidRPr="001C4194">
        <w:rPr>
          <w:rFonts w:asciiTheme="minorHAnsi" w:hAnsiTheme="minorHAnsi" w:cs="Arial"/>
          <w:b/>
          <w:color w:val="0070C0"/>
          <w:sz w:val="36"/>
          <w:szCs w:val="36"/>
        </w:rPr>
        <w:t xml:space="preserve">Mardi </w:t>
      </w:r>
      <w:r w:rsidR="00E4461B">
        <w:rPr>
          <w:rFonts w:asciiTheme="minorHAnsi" w:hAnsiTheme="minorHAnsi" w:cs="Arial"/>
          <w:b/>
          <w:color w:val="0070C0"/>
          <w:sz w:val="36"/>
          <w:szCs w:val="36"/>
        </w:rPr>
        <w:t>16 juin 2026</w:t>
      </w:r>
      <w:r>
        <w:rPr>
          <w:rFonts w:asciiTheme="minorHAnsi" w:hAnsiTheme="minorHAnsi" w:cs="Arial"/>
          <w:b/>
          <w:color w:val="0070C0"/>
          <w:sz w:val="36"/>
          <w:szCs w:val="36"/>
        </w:rPr>
        <w:t xml:space="preserve"> à 17h00</w:t>
      </w:r>
    </w:p>
    <w:p w14:paraId="234FC625" w14:textId="6EFE1670" w:rsidR="001E3385" w:rsidRPr="001E3385" w:rsidRDefault="00E45D89" w:rsidP="001E3385">
      <w:pPr>
        <w:pStyle w:val="NormalWeb"/>
        <w:spacing w:before="0" w:beforeAutospacing="0"/>
        <w:jc w:val="center"/>
        <w:rPr>
          <w:rFonts w:asciiTheme="minorHAnsi" w:hAnsiTheme="minorHAnsi" w:cs="Arial"/>
          <w:b/>
          <w:sz w:val="26"/>
          <w:szCs w:val="26"/>
        </w:rPr>
      </w:pPr>
      <w:r w:rsidRPr="00C65628">
        <w:rPr>
          <w:rFonts w:asciiTheme="minorHAnsi" w:hAnsiTheme="minorHAnsi" w:cs="Arial"/>
          <w:b/>
          <w:sz w:val="26"/>
          <w:szCs w:val="26"/>
        </w:rPr>
        <w:t>127</w:t>
      </w:r>
      <w:r>
        <w:rPr>
          <w:rFonts w:asciiTheme="minorHAnsi" w:hAnsiTheme="minorHAnsi" w:cs="Arial"/>
          <w:b/>
          <w:sz w:val="26"/>
          <w:szCs w:val="26"/>
        </w:rPr>
        <w:t>,</w:t>
      </w:r>
      <w:r w:rsidRPr="00C65628">
        <w:rPr>
          <w:rFonts w:asciiTheme="minorHAnsi" w:hAnsiTheme="minorHAnsi" w:cs="Arial"/>
          <w:b/>
          <w:sz w:val="26"/>
          <w:szCs w:val="26"/>
        </w:rPr>
        <w:t xml:space="preserve"> rue Falguière 75015 Paris</w:t>
      </w:r>
    </w:p>
    <w:p w14:paraId="761097D3" w14:textId="0C9B0852" w:rsidR="00E45D89" w:rsidRPr="00E45D89" w:rsidRDefault="00E4461B" w:rsidP="00752F99">
      <w:pPr>
        <w:pStyle w:val="NormalWeb"/>
        <w:spacing w:before="0" w:beforeAutospacing="0"/>
        <w:ind w:left="-567" w:right="-567"/>
        <w:jc w:val="center"/>
        <w:rPr>
          <w:noProof/>
        </w:rPr>
      </w:pPr>
      <w:r>
        <w:rPr>
          <w:noProof/>
        </w:rPr>
        <w:drawing>
          <wp:inline distT="0" distB="0" distL="0" distR="0" wp14:anchorId="2828697B" wp14:editId="302997DC">
            <wp:extent cx="2605118" cy="1466850"/>
            <wp:effectExtent l="38100" t="38100" r="43180" b="3810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71" b="7351"/>
                    <a:stretch/>
                  </pic:blipFill>
                  <pic:spPr bwMode="auto">
                    <a:xfrm rot="10800000">
                      <a:off x="0" y="0"/>
                      <a:ext cx="2626655" cy="147897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2F99">
        <w:rPr>
          <w:noProof/>
        </w:rPr>
        <w:t xml:space="preserve"> </w:t>
      </w:r>
      <w:r>
        <w:rPr>
          <w:noProof/>
        </w:rPr>
        <w:drawing>
          <wp:inline distT="0" distB="0" distL="0" distR="0" wp14:anchorId="695BC595" wp14:editId="4DB23674">
            <wp:extent cx="2809538" cy="1466620"/>
            <wp:effectExtent l="38100" t="38100" r="29210" b="387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67" b="13549"/>
                    <a:stretch/>
                  </pic:blipFill>
                  <pic:spPr bwMode="auto">
                    <a:xfrm>
                      <a:off x="0" y="0"/>
                      <a:ext cx="2827420" cy="14759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D75BB" w14:textId="1AC41D02" w:rsidR="00E45D89" w:rsidRPr="00BF11FA" w:rsidRDefault="00E45D89" w:rsidP="00E45D89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32"/>
          <w:szCs w:val="32"/>
        </w:rPr>
      </w:pPr>
      <w:r w:rsidRPr="00BF11FA">
        <w:rPr>
          <w:rFonts w:asciiTheme="minorHAnsi" w:hAnsiTheme="minorHAnsi" w:cs="Arial"/>
          <w:sz w:val="32"/>
          <w:szCs w:val="32"/>
        </w:rPr>
        <w:t xml:space="preserve">Nous vous convions à </w:t>
      </w:r>
      <w:r w:rsidRPr="00D73611">
        <w:rPr>
          <w:rFonts w:asciiTheme="minorHAnsi" w:hAnsiTheme="minorHAnsi" w:cs="Arial"/>
          <w:b/>
          <w:bCs/>
          <w:color w:val="0070C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 apéritif maison</w:t>
      </w:r>
      <w:r w:rsidRPr="00D73611">
        <w:rPr>
          <w:rFonts w:asciiTheme="minorHAnsi" w:hAnsiTheme="minorHAnsi" w:cs="Arial"/>
          <w:color w:val="0070C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11FA">
        <w:rPr>
          <w:rFonts w:asciiTheme="minorHAnsi" w:hAnsiTheme="minorHAnsi" w:cs="Arial"/>
          <w:sz w:val="32"/>
          <w:szCs w:val="32"/>
        </w:rPr>
        <w:t>pour partager</w:t>
      </w:r>
      <w:r w:rsidR="00752F99">
        <w:rPr>
          <w:rFonts w:asciiTheme="minorHAnsi" w:hAnsiTheme="minorHAnsi" w:cs="Arial"/>
          <w:sz w:val="32"/>
          <w:szCs w:val="32"/>
        </w:rPr>
        <w:t xml:space="preserve"> </w:t>
      </w:r>
      <w:r w:rsidR="00527F7C">
        <w:rPr>
          <w:rFonts w:asciiTheme="minorHAnsi" w:hAnsiTheme="minorHAnsi" w:cs="Arial"/>
          <w:sz w:val="32"/>
          <w:szCs w:val="32"/>
        </w:rPr>
        <w:t>ensemble</w:t>
      </w:r>
      <w:r w:rsidRPr="00BF11FA">
        <w:rPr>
          <w:rFonts w:asciiTheme="minorHAnsi" w:hAnsiTheme="minorHAnsi" w:cs="Arial"/>
          <w:sz w:val="32"/>
          <w:szCs w:val="32"/>
        </w:rPr>
        <w:t xml:space="preserve"> nos réflexions, idées, questionnements et projets futurs, autour d’un verre et de quelques gourmandises.</w:t>
      </w:r>
      <w:bookmarkEnd w:id="0"/>
    </w:p>
    <w:p w14:paraId="34BA7F58" w14:textId="77777777" w:rsidR="00E45D89" w:rsidRPr="00BF11FA" w:rsidRDefault="00E45D89" w:rsidP="00E45D89">
      <w:pPr>
        <w:ind w:left="-284"/>
        <w:jc w:val="center"/>
        <w:rPr>
          <w:rFonts w:asciiTheme="minorHAnsi" w:hAnsiTheme="minorHAnsi" w:cs="Arial"/>
          <w:sz w:val="14"/>
          <w:szCs w:val="14"/>
        </w:rPr>
      </w:pPr>
    </w:p>
    <w:p w14:paraId="71B428E9" w14:textId="77777777" w:rsidR="00E45D89" w:rsidRDefault="00E45D89" w:rsidP="00E45D89">
      <w:pPr>
        <w:ind w:left="-284"/>
        <w:jc w:val="center"/>
        <w:rPr>
          <w:rFonts w:asciiTheme="minorHAnsi" w:hAnsiTheme="minorHAnsi" w:cs="Arial"/>
          <w:sz w:val="32"/>
          <w:szCs w:val="32"/>
        </w:rPr>
      </w:pPr>
      <w:r w:rsidRPr="00BF11FA">
        <w:rPr>
          <w:rFonts w:asciiTheme="minorHAnsi" w:hAnsiTheme="minorHAnsi" w:cs="Arial"/>
          <w:sz w:val="32"/>
          <w:szCs w:val="32"/>
        </w:rPr>
        <w:t xml:space="preserve">Merci de bien vouloir remplir </w:t>
      </w:r>
      <w:r w:rsidRPr="00BF11FA">
        <w:rPr>
          <w:rFonts w:asciiTheme="minorHAnsi" w:hAnsiTheme="minorHAnsi" w:cs="Arial"/>
          <w:b/>
          <w:bCs/>
          <w:sz w:val="32"/>
          <w:szCs w:val="32"/>
        </w:rPr>
        <w:t>le coupon</w:t>
      </w:r>
      <w:r w:rsidRPr="00BF11FA">
        <w:rPr>
          <w:rFonts w:asciiTheme="minorHAnsi" w:hAnsiTheme="minorHAnsi" w:cs="Arial"/>
          <w:sz w:val="32"/>
          <w:szCs w:val="32"/>
        </w:rPr>
        <w:t xml:space="preserve"> </w:t>
      </w:r>
      <w:r w:rsidRPr="00BF11FA">
        <w:rPr>
          <w:rFonts w:asciiTheme="minorHAnsi" w:hAnsiTheme="minorHAnsi" w:cs="Arial"/>
          <w:b/>
          <w:sz w:val="32"/>
          <w:szCs w:val="32"/>
        </w:rPr>
        <w:t>réponse</w:t>
      </w:r>
      <w:r w:rsidRPr="00BF11FA">
        <w:rPr>
          <w:rFonts w:asciiTheme="minorHAnsi" w:hAnsiTheme="minorHAnsi" w:cs="Arial"/>
          <w:sz w:val="32"/>
          <w:szCs w:val="32"/>
        </w:rPr>
        <w:t xml:space="preserve"> ci-dessous en nous indiquant </w:t>
      </w:r>
      <w:r w:rsidRPr="00BF11FA">
        <w:rPr>
          <w:rFonts w:asciiTheme="minorHAnsi" w:hAnsiTheme="minorHAnsi" w:cs="Arial"/>
          <w:b/>
          <w:bCs/>
          <w:sz w:val="32"/>
          <w:szCs w:val="32"/>
        </w:rPr>
        <w:t xml:space="preserve">les thèmes que vous souhaiteriez aborder avec nous </w:t>
      </w:r>
      <w:r w:rsidRPr="00BF11FA">
        <w:rPr>
          <w:rFonts w:asciiTheme="minorHAnsi" w:hAnsiTheme="minorHAnsi" w:cs="Arial"/>
          <w:sz w:val="32"/>
          <w:szCs w:val="32"/>
        </w:rPr>
        <w:t>lors de la réunion.</w:t>
      </w:r>
    </w:p>
    <w:p w14:paraId="27925999" w14:textId="77777777" w:rsidR="00E45D89" w:rsidRPr="00D73611" w:rsidRDefault="00E45D89" w:rsidP="00E45D89">
      <w:pPr>
        <w:ind w:left="-284"/>
        <w:jc w:val="center"/>
        <w:rPr>
          <w:rFonts w:asciiTheme="minorHAnsi" w:hAnsiTheme="minorHAnsi" w:cs="Arial"/>
          <w:sz w:val="14"/>
          <w:szCs w:val="14"/>
        </w:rPr>
      </w:pPr>
    </w:p>
    <w:p w14:paraId="34840C3D" w14:textId="77777777" w:rsidR="00E45D89" w:rsidRDefault="00E45D89" w:rsidP="00E45D89">
      <w:pPr>
        <w:ind w:left="-284"/>
        <w:jc w:val="center"/>
        <w:rPr>
          <w:rFonts w:asciiTheme="minorHAnsi" w:hAnsiTheme="minorHAnsi" w:cs="Arial"/>
          <w:sz w:val="32"/>
          <w:szCs w:val="32"/>
        </w:rPr>
      </w:pPr>
      <w:r w:rsidRPr="00BF11FA">
        <w:rPr>
          <w:rFonts w:asciiTheme="minorHAnsi" w:hAnsiTheme="minorHAnsi" w:cs="Arial"/>
          <w:sz w:val="32"/>
          <w:szCs w:val="32"/>
        </w:rPr>
        <w:t xml:space="preserve">Nous comptons sur </w:t>
      </w:r>
      <w:r w:rsidRPr="00BF11FA">
        <w:rPr>
          <w:rFonts w:asciiTheme="minorHAnsi" w:hAnsiTheme="minorHAnsi" w:cs="Arial"/>
          <w:b/>
          <w:bCs/>
          <w:sz w:val="32"/>
          <w:szCs w:val="32"/>
        </w:rPr>
        <w:t>votre présence</w:t>
      </w:r>
      <w:r w:rsidRPr="00BF11FA">
        <w:rPr>
          <w:rFonts w:asciiTheme="minorHAnsi" w:hAnsiTheme="minorHAnsi" w:cs="Arial"/>
          <w:sz w:val="32"/>
          <w:szCs w:val="32"/>
        </w:rPr>
        <w:t xml:space="preserve"> pour ce moment de convivialité.</w:t>
      </w:r>
    </w:p>
    <w:p w14:paraId="48D648D7" w14:textId="77777777" w:rsidR="00E45D89" w:rsidRPr="00D73611" w:rsidRDefault="00E45D89" w:rsidP="00E45D89">
      <w:pPr>
        <w:ind w:left="-284"/>
        <w:jc w:val="center"/>
        <w:rPr>
          <w:rFonts w:asciiTheme="minorHAnsi" w:hAnsiTheme="minorHAnsi" w:cs="Arial"/>
          <w:sz w:val="14"/>
          <w:szCs w:val="14"/>
        </w:rPr>
      </w:pPr>
    </w:p>
    <w:p w14:paraId="5FB54149" w14:textId="09F09F56" w:rsidR="00E45D89" w:rsidRDefault="00E45D89" w:rsidP="00E45D89">
      <w:pPr>
        <w:ind w:left="-284"/>
        <w:jc w:val="right"/>
        <w:rPr>
          <w:rFonts w:asciiTheme="minorHAnsi" w:hAnsiTheme="minorHAnsi" w:cs="Arial"/>
          <w:sz w:val="26"/>
          <w:szCs w:val="26"/>
        </w:rPr>
      </w:pPr>
      <w:r w:rsidRPr="00E37117">
        <w:rPr>
          <w:rFonts w:asciiTheme="minorHAnsi" w:hAnsiTheme="minorHAnsi" w:cs="Arial"/>
          <w:sz w:val="26"/>
          <w:szCs w:val="26"/>
        </w:rPr>
        <w:t>Madame MARTI</w:t>
      </w:r>
      <w:r>
        <w:rPr>
          <w:rFonts w:asciiTheme="minorHAnsi" w:hAnsiTheme="minorHAnsi" w:cs="Arial"/>
          <w:sz w:val="26"/>
          <w:szCs w:val="26"/>
        </w:rPr>
        <w:t xml:space="preserve">N, La </w:t>
      </w:r>
      <w:r w:rsidRPr="00E37117">
        <w:rPr>
          <w:rFonts w:asciiTheme="minorHAnsi" w:hAnsiTheme="minorHAnsi" w:cs="Arial"/>
          <w:sz w:val="26"/>
          <w:szCs w:val="26"/>
        </w:rPr>
        <w:t>Directrice</w:t>
      </w:r>
    </w:p>
    <w:p w14:paraId="6F1D5FA3" w14:textId="77777777" w:rsidR="00752F99" w:rsidRPr="00E37117" w:rsidRDefault="00752F99" w:rsidP="00E45D89">
      <w:pPr>
        <w:ind w:left="-284"/>
        <w:jc w:val="right"/>
        <w:rPr>
          <w:rFonts w:asciiTheme="minorHAnsi" w:hAnsiTheme="minorHAnsi" w:cs="Arial"/>
          <w:sz w:val="26"/>
          <w:szCs w:val="26"/>
        </w:rPr>
      </w:pPr>
    </w:p>
    <w:p w14:paraId="27A92133" w14:textId="3A40AB21" w:rsidR="00E45D89" w:rsidRPr="009F156C" w:rsidRDefault="00752F99" w:rsidP="003B6529">
      <w:pPr>
        <w:ind w:left="-851" w:right="-567"/>
        <w:jc w:val="center"/>
        <w:rPr>
          <w:rFonts w:asciiTheme="minorHAnsi" w:hAnsiTheme="minorHAnsi" w:cs="Arial"/>
          <w:b/>
          <w:color w:val="0070C0"/>
          <w:sz w:val="22"/>
          <w:szCs w:val="22"/>
        </w:rPr>
      </w:pPr>
      <w:r w:rsidRPr="009F156C">
        <w:rPr>
          <w:rFonts w:asciiTheme="minorHAnsi" w:hAnsiTheme="minorHAnsi" w:cs="Arial"/>
          <w:b/>
          <w:color w:val="0070C0"/>
          <w:sz w:val="22"/>
          <w:szCs w:val="22"/>
        </w:rPr>
        <w:t xml:space="preserve">Coupon réponse à nous retourner </w:t>
      </w:r>
      <w:r w:rsidR="00E45D89" w:rsidRPr="009F156C">
        <w:rPr>
          <w:rFonts w:asciiTheme="minorHAnsi" w:hAnsiTheme="minorHAnsi" w:cs="Arial"/>
          <w:b/>
          <w:color w:val="0070C0"/>
          <w:sz w:val="22"/>
          <w:szCs w:val="22"/>
          <w:u w:val="single"/>
        </w:rPr>
        <w:t xml:space="preserve">AVANT LE </w:t>
      </w:r>
      <w:r w:rsidR="00E4461B">
        <w:rPr>
          <w:rFonts w:asciiTheme="minorHAnsi" w:hAnsiTheme="minorHAnsi" w:cs="Arial"/>
          <w:b/>
          <w:color w:val="0070C0"/>
          <w:sz w:val="22"/>
          <w:szCs w:val="22"/>
          <w:u w:val="single"/>
        </w:rPr>
        <w:t>13 JUIN</w:t>
      </w:r>
      <w:r w:rsidRPr="009F156C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E45D89" w:rsidRPr="009F156C">
        <w:rPr>
          <w:rFonts w:asciiTheme="minorHAnsi" w:hAnsiTheme="minorHAnsi" w:cs="Arial"/>
          <w:b/>
          <w:color w:val="0070C0"/>
          <w:sz w:val="22"/>
          <w:szCs w:val="22"/>
        </w:rPr>
        <w:t>ou répondre par email :</w:t>
      </w:r>
      <w:r w:rsidRPr="009F156C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E45D89" w:rsidRPr="009F156C">
        <w:rPr>
          <w:rFonts w:asciiTheme="minorHAnsi" w:hAnsiTheme="minorHAnsi" w:cs="Arial"/>
          <w:b/>
          <w:color w:val="0070C0"/>
          <w:sz w:val="22"/>
          <w:szCs w:val="22"/>
        </w:rPr>
        <w:t>memoireplus@isatis.asso.fr</w:t>
      </w:r>
    </w:p>
    <w:p w14:paraId="1E6B6D95" w14:textId="77777777" w:rsidR="00E45D89" w:rsidRPr="00EE0C8F" w:rsidRDefault="00E45D89" w:rsidP="00E45D89">
      <w:pPr>
        <w:rPr>
          <w:rFonts w:asciiTheme="minorHAnsi" w:hAnsiTheme="minorHAnsi" w:cs="Arial"/>
          <w:sz w:val="10"/>
          <w:szCs w:val="16"/>
        </w:rPr>
      </w:pPr>
    </w:p>
    <w:p w14:paraId="1E486F21" w14:textId="6EC82D53" w:rsidR="00E45D89" w:rsidRPr="009F156C" w:rsidRDefault="00E45D89" w:rsidP="00752F99">
      <w:pPr>
        <w:ind w:left="-993" w:right="-850"/>
        <w:jc w:val="center"/>
        <w:rPr>
          <w:rFonts w:ascii="Arial" w:hAnsi="Arial" w:cs="Arial"/>
          <w:color w:val="4F81BD" w:themeColor="accent1"/>
          <w:sz w:val="20"/>
          <w:szCs w:val="20"/>
        </w:rPr>
      </w:pPr>
      <w:r w:rsidRPr="009F156C">
        <w:rPr>
          <w:rFonts w:ascii="Arial" w:hAnsi="Arial" w:cs="Arial"/>
          <w:b/>
          <w:color w:val="4F81BD" w:themeColor="accent1"/>
          <w:sz w:val="22"/>
          <w:szCs w:val="20"/>
        </w:rPr>
        <w:sym w:font="Wingdings" w:char="F022"/>
      </w:r>
      <w:r w:rsidRPr="009F156C">
        <w:rPr>
          <w:rFonts w:ascii="Arial" w:hAnsi="Arial" w:cs="Arial"/>
          <w:color w:val="4F81BD" w:themeColor="accent1"/>
          <w:sz w:val="20"/>
          <w:szCs w:val="20"/>
        </w:rPr>
        <w:t>……………</w:t>
      </w:r>
      <w:r w:rsidR="00752F99" w:rsidRPr="009F156C">
        <w:rPr>
          <w:rFonts w:ascii="Arial" w:hAnsi="Arial" w:cs="Arial"/>
          <w:color w:val="4F81BD" w:themeColor="accent1"/>
          <w:sz w:val="20"/>
          <w:szCs w:val="20"/>
        </w:rPr>
        <w:t>………………………………………………………………………………….</w:t>
      </w:r>
      <w:r w:rsidRPr="009F156C">
        <w:rPr>
          <w:rFonts w:ascii="Arial" w:hAnsi="Arial" w:cs="Arial"/>
          <w:color w:val="4F81BD" w:themeColor="accent1"/>
          <w:sz w:val="20"/>
          <w:szCs w:val="20"/>
        </w:rPr>
        <w:t>………………………………………………</w:t>
      </w:r>
    </w:p>
    <w:p w14:paraId="5BDC0C8B" w14:textId="3B03740E" w:rsidR="00E45D89" w:rsidRPr="008C2D57" w:rsidRDefault="00E45D89" w:rsidP="00E45D89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Merci de préciser les </w:t>
      </w:r>
      <w:r w:rsidRPr="008C2D57">
        <w:rPr>
          <w:rFonts w:asciiTheme="minorHAnsi" w:hAnsiTheme="minorHAnsi"/>
          <w:b/>
          <w:sz w:val="32"/>
          <w:szCs w:val="32"/>
        </w:rPr>
        <w:t>thème</w:t>
      </w:r>
      <w:r>
        <w:rPr>
          <w:rFonts w:asciiTheme="minorHAnsi" w:hAnsiTheme="minorHAnsi"/>
          <w:b/>
          <w:sz w:val="32"/>
          <w:szCs w:val="32"/>
        </w:rPr>
        <w:t>s</w:t>
      </w:r>
      <w:r w:rsidRPr="008C2D57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que vous </w:t>
      </w:r>
      <w:r w:rsidRPr="008C2D57">
        <w:rPr>
          <w:rFonts w:asciiTheme="minorHAnsi" w:hAnsiTheme="minorHAnsi"/>
          <w:b/>
          <w:sz w:val="32"/>
          <w:szCs w:val="32"/>
        </w:rPr>
        <w:t xml:space="preserve">souhaiteriez </w:t>
      </w:r>
      <w:r>
        <w:rPr>
          <w:rFonts w:asciiTheme="minorHAnsi" w:hAnsiTheme="minorHAnsi"/>
          <w:b/>
          <w:sz w:val="32"/>
          <w:szCs w:val="32"/>
        </w:rPr>
        <w:t xml:space="preserve">voir </w:t>
      </w:r>
      <w:r w:rsidRPr="008C2D57">
        <w:rPr>
          <w:rFonts w:asciiTheme="minorHAnsi" w:hAnsiTheme="minorHAnsi"/>
          <w:b/>
          <w:sz w:val="32"/>
          <w:szCs w:val="32"/>
        </w:rPr>
        <w:t>aborder</w:t>
      </w:r>
      <w:r>
        <w:rPr>
          <w:rFonts w:asciiTheme="minorHAnsi" w:hAnsiTheme="minorHAnsi"/>
          <w:b/>
          <w:sz w:val="32"/>
          <w:szCs w:val="32"/>
        </w:rPr>
        <w:t xml:space="preserve"> au cours de </w:t>
      </w:r>
      <w:r w:rsidR="009F156C">
        <w:rPr>
          <w:rFonts w:asciiTheme="minorHAnsi" w:hAnsiTheme="minorHAnsi"/>
          <w:b/>
          <w:sz w:val="32"/>
          <w:szCs w:val="32"/>
        </w:rPr>
        <w:t>nos échanges</w:t>
      </w:r>
    </w:p>
    <w:p w14:paraId="23DA1C3F" w14:textId="77777777" w:rsidR="00E45D89" w:rsidRDefault="00E45D89" w:rsidP="00E45D89">
      <w:pPr>
        <w:rPr>
          <w:rFonts w:asciiTheme="minorHAnsi" w:hAnsiTheme="minorHAnsi"/>
          <w:color w:val="4F81BD" w:themeColor="accent1"/>
          <w:sz w:val="10"/>
          <w:szCs w:val="10"/>
        </w:rPr>
      </w:pPr>
    </w:p>
    <w:p w14:paraId="017A5802" w14:textId="77777777" w:rsidR="00E45D89" w:rsidRPr="00694705" w:rsidRDefault="00E45D89" w:rsidP="00E45D89">
      <w:pPr>
        <w:rPr>
          <w:rFonts w:asciiTheme="minorHAnsi" w:hAnsiTheme="minorHAnsi"/>
          <w:color w:val="4F81BD" w:themeColor="accent1"/>
          <w:sz w:val="6"/>
          <w:szCs w:val="10"/>
        </w:rPr>
      </w:pPr>
    </w:p>
    <w:p w14:paraId="4D8F0444" w14:textId="77777777" w:rsidR="00E45D89" w:rsidRPr="00694705" w:rsidRDefault="00E45D89" w:rsidP="00E45D89">
      <w:pPr>
        <w:rPr>
          <w:rFonts w:asciiTheme="minorHAnsi" w:hAnsiTheme="minorHAnsi"/>
          <w:color w:val="4F81BD" w:themeColor="accent1"/>
          <w:sz w:val="6"/>
          <w:szCs w:val="10"/>
        </w:rPr>
      </w:pPr>
    </w:p>
    <w:p w14:paraId="02A37FBF" w14:textId="12231BF7" w:rsidR="00E45D89" w:rsidRDefault="00E45D89" w:rsidP="00E45D89">
      <w:pPr>
        <w:rPr>
          <w:rFonts w:asciiTheme="minorHAnsi" w:hAnsiTheme="minorHAnsi"/>
          <w:color w:val="4F81BD" w:themeColor="accent1"/>
          <w:sz w:val="10"/>
          <w:szCs w:val="10"/>
        </w:rPr>
      </w:pPr>
      <w:r w:rsidRPr="00E37117">
        <w:rPr>
          <w:rFonts w:asciiTheme="minorHAnsi" w:hAnsiTheme="minorHAnsi"/>
          <w:color w:val="4F81BD" w:themeColor="accent1"/>
          <w:sz w:val="10"/>
          <w:szCs w:val="10"/>
        </w:rPr>
        <w:t>__________________</w:t>
      </w:r>
      <w:r w:rsidR="00752F99">
        <w:rPr>
          <w:rFonts w:asciiTheme="minorHAnsi" w:hAnsiTheme="minorHAnsi"/>
          <w:color w:val="4F81BD" w:themeColor="accent1"/>
          <w:sz w:val="10"/>
          <w:szCs w:val="10"/>
        </w:rPr>
        <w:t>___________________________________________________________</w:t>
      </w:r>
      <w:r w:rsidRPr="00E37117">
        <w:rPr>
          <w:rFonts w:asciiTheme="minorHAnsi" w:hAnsiTheme="minorHAnsi"/>
          <w:color w:val="4F81BD" w:themeColor="accent1"/>
          <w:sz w:val="10"/>
          <w:szCs w:val="10"/>
        </w:rPr>
        <w:t>____________________________________________________________________________________________________________________</w:t>
      </w:r>
    </w:p>
    <w:p w14:paraId="55687590" w14:textId="77777777" w:rsidR="00E45D89" w:rsidRPr="00E37117" w:rsidRDefault="00E45D89" w:rsidP="00E45D89">
      <w:pPr>
        <w:rPr>
          <w:rFonts w:asciiTheme="minorHAnsi" w:hAnsiTheme="minorHAnsi"/>
          <w:color w:val="4F81BD" w:themeColor="accent1"/>
          <w:sz w:val="10"/>
          <w:szCs w:val="10"/>
        </w:rPr>
      </w:pPr>
    </w:p>
    <w:p w14:paraId="2372F17B" w14:textId="77777777" w:rsidR="00E45D89" w:rsidRPr="00DD47E8" w:rsidRDefault="00E45D89" w:rsidP="00E45D89">
      <w:pPr>
        <w:rPr>
          <w:rFonts w:asciiTheme="minorHAnsi" w:hAnsiTheme="minorHAnsi"/>
          <w:color w:val="4F81BD" w:themeColor="accent1"/>
          <w:sz w:val="12"/>
          <w:szCs w:val="10"/>
        </w:rPr>
      </w:pPr>
      <w:r>
        <w:rPr>
          <w:rFonts w:asciiTheme="minorHAnsi" w:hAnsiTheme="minorHAnsi"/>
          <w:color w:val="4F81BD" w:themeColor="accent1"/>
          <w:sz w:val="10"/>
          <w:szCs w:val="10"/>
        </w:rPr>
        <w:br/>
      </w:r>
    </w:p>
    <w:p w14:paraId="412A607E" w14:textId="6E545420" w:rsidR="00E45D89" w:rsidRPr="00E37117" w:rsidRDefault="00E45D89" w:rsidP="00E45D89">
      <w:pPr>
        <w:rPr>
          <w:rFonts w:asciiTheme="minorHAnsi" w:hAnsiTheme="minorHAnsi"/>
          <w:color w:val="4F81BD" w:themeColor="accent1"/>
          <w:sz w:val="10"/>
          <w:szCs w:val="10"/>
        </w:rPr>
      </w:pPr>
      <w:r w:rsidRPr="00E37117">
        <w:rPr>
          <w:rFonts w:asciiTheme="minorHAnsi" w:hAnsiTheme="minorHAnsi"/>
          <w:color w:val="4F81BD" w:themeColor="accent1"/>
          <w:sz w:val="10"/>
          <w:szCs w:val="10"/>
        </w:rPr>
        <w:t>____________________________________________________</w:t>
      </w:r>
      <w:r w:rsidR="00752F99">
        <w:rPr>
          <w:rFonts w:asciiTheme="minorHAnsi" w:hAnsiTheme="minorHAnsi"/>
          <w:color w:val="4F81BD" w:themeColor="accent1"/>
          <w:sz w:val="10"/>
          <w:szCs w:val="10"/>
        </w:rPr>
        <w:t>__________________________________________________________</w:t>
      </w:r>
      <w:r w:rsidRPr="00E37117">
        <w:rPr>
          <w:rFonts w:asciiTheme="minorHAnsi" w:hAnsiTheme="minorHAnsi"/>
          <w:color w:val="4F81BD" w:themeColor="accent1"/>
          <w:sz w:val="10"/>
          <w:szCs w:val="10"/>
        </w:rPr>
        <w:t>___________________________________________________________________________________</w:t>
      </w:r>
    </w:p>
    <w:p w14:paraId="11C4941F" w14:textId="77777777" w:rsidR="00E45D89" w:rsidRPr="00E37117" w:rsidRDefault="00E45D89" w:rsidP="00E45D89">
      <w:pPr>
        <w:rPr>
          <w:rFonts w:asciiTheme="minorHAnsi" w:hAnsiTheme="minorHAnsi" w:cs="Arial"/>
          <w:b/>
          <w:color w:val="FF0000"/>
          <w:sz w:val="10"/>
          <w:szCs w:val="10"/>
        </w:rPr>
      </w:pPr>
    </w:p>
    <w:p w14:paraId="3D7334A4" w14:textId="77777777" w:rsidR="00E45D89" w:rsidRPr="00E37117" w:rsidRDefault="00E45D89" w:rsidP="00E45D89">
      <w:pPr>
        <w:rPr>
          <w:rFonts w:asciiTheme="minorHAnsi" w:hAnsiTheme="minorHAnsi" w:cs="Arial"/>
          <w:b/>
          <w:color w:val="FF0000"/>
          <w:sz w:val="10"/>
          <w:szCs w:val="10"/>
        </w:rPr>
      </w:pPr>
      <w:r w:rsidRPr="0059379E">
        <w:rPr>
          <w:rFonts w:asciiTheme="minorHAnsi" w:hAnsiTheme="minorHAnsi" w:cs="Arial"/>
          <w:b/>
          <w:color w:val="FF0000"/>
          <w:sz w:val="10"/>
          <w:szCs w:val="10"/>
        </w:rPr>
        <w:br/>
      </w:r>
    </w:p>
    <w:p w14:paraId="07B74715" w14:textId="77777777" w:rsidR="00E45D89" w:rsidRPr="00AD55A7" w:rsidRDefault="00E45D89" w:rsidP="00E45D89">
      <w:pPr>
        <w:shd w:val="clear" w:color="auto" w:fill="B8CCE4" w:themeFill="accent1" w:themeFillTint="66"/>
        <w:rPr>
          <w:rFonts w:asciiTheme="minorHAnsi" w:hAnsiTheme="minorHAnsi" w:cs="Arial"/>
          <w:b/>
          <w:sz w:val="12"/>
          <w:szCs w:val="16"/>
        </w:rPr>
      </w:pPr>
    </w:p>
    <w:p w14:paraId="1D2E9964" w14:textId="77777777" w:rsidR="00E45D89" w:rsidRPr="00752F99" w:rsidRDefault="00E45D89" w:rsidP="00E45D89">
      <w:pPr>
        <w:shd w:val="clear" w:color="auto" w:fill="B8CCE4" w:themeFill="accent1" w:themeFillTint="66"/>
        <w:rPr>
          <w:rFonts w:asciiTheme="minorHAnsi" w:hAnsiTheme="minorHAnsi" w:cs="Arial"/>
          <w:b/>
          <w:color w:val="0070C0"/>
          <w:sz w:val="28"/>
          <w:szCs w:val="28"/>
        </w:rPr>
      </w:pPr>
      <w:r w:rsidRPr="00752F99">
        <w:rPr>
          <w:rFonts w:asciiTheme="minorHAnsi" w:hAnsiTheme="minorHAnsi" w:cs="Arial"/>
          <w:b/>
          <w:color w:val="0070C0"/>
          <w:sz w:val="28"/>
          <w:szCs w:val="28"/>
        </w:rPr>
        <w:t xml:space="preserve">  Nom/Prénom :</w:t>
      </w:r>
    </w:p>
    <w:p w14:paraId="1FBF63FA" w14:textId="77777777" w:rsidR="00E45D89" w:rsidRPr="00AD55A7" w:rsidRDefault="00E45D89" w:rsidP="00E45D89">
      <w:pPr>
        <w:shd w:val="clear" w:color="auto" w:fill="B8CCE4" w:themeFill="accent1" w:themeFillTint="66"/>
        <w:rPr>
          <w:rFonts w:asciiTheme="minorHAnsi" w:hAnsiTheme="minorHAnsi" w:cs="Arial"/>
          <w:b/>
          <w:sz w:val="14"/>
          <w:szCs w:val="16"/>
        </w:rPr>
      </w:pPr>
    </w:p>
    <w:p w14:paraId="06EBBB23" w14:textId="77777777" w:rsidR="00E45D89" w:rsidRPr="0059379E" w:rsidRDefault="00E45D89" w:rsidP="00752F99">
      <w:pPr>
        <w:rPr>
          <w:rFonts w:asciiTheme="minorHAnsi" w:hAnsiTheme="minorHAnsi" w:cs="Arial"/>
          <w:b/>
          <w:sz w:val="28"/>
          <w:szCs w:val="16"/>
        </w:rPr>
      </w:pPr>
    </w:p>
    <w:p w14:paraId="1C76D7FA" w14:textId="3928CECE" w:rsidR="00E45D89" w:rsidRPr="008C2D57" w:rsidRDefault="00E45D89" w:rsidP="00E45D8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="Wingdings 3" w:hAnsi="Wingdings 3" w:cs="Arial"/>
          <w:b/>
          <w:color w:val="F79646" w:themeColor="accent6"/>
          <w:sz w:val="28"/>
          <w:szCs w:val="28"/>
        </w:rPr>
        <w:t>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Pr="00E37117">
        <w:rPr>
          <w:rFonts w:asciiTheme="minorHAnsi" w:hAnsiTheme="minorHAnsi" w:cs="Arial"/>
          <w:b/>
          <w:sz w:val="28"/>
          <w:szCs w:val="28"/>
        </w:rPr>
        <w:t xml:space="preserve">Sera présent le </w:t>
      </w:r>
      <w:r>
        <w:rPr>
          <w:rFonts w:asciiTheme="minorHAnsi" w:hAnsiTheme="minorHAnsi" w:cs="Arial"/>
          <w:b/>
          <w:sz w:val="28"/>
          <w:szCs w:val="28"/>
        </w:rPr>
        <w:t>m</w:t>
      </w:r>
      <w:r w:rsidRPr="00E37117">
        <w:rPr>
          <w:rFonts w:asciiTheme="minorHAnsi" w:hAnsiTheme="minorHAnsi" w:cs="Arial"/>
          <w:b/>
          <w:sz w:val="28"/>
          <w:szCs w:val="28"/>
        </w:rPr>
        <w:t xml:space="preserve">ardi </w:t>
      </w:r>
      <w:r w:rsidR="00E4461B">
        <w:rPr>
          <w:rFonts w:asciiTheme="minorHAnsi" w:hAnsiTheme="minorHAnsi" w:cs="Arial"/>
          <w:b/>
          <w:sz w:val="28"/>
          <w:szCs w:val="28"/>
        </w:rPr>
        <w:t>16 juin 2026</w:t>
      </w:r>
      <w:r w:rsidRPr="000251D4">
        <w:rPr>
          <w:rFonts w:ascii="Arial" w:hAnsi="Arial" w:cs="Arial"/>
          <w:b/>
          <w:sz w:val="28"/>
          <w:szCs w:val="28"/>
        </w:rPr>
        <w:t xml:space="preserve"> </w:t>
      </w:r>
      <w:r w:rsidRPr="000251D4">
        <w:rPr>
          <w:rFonts w:ascii="Arial" w:hAnsi="Arial" w:cs="Arial"/>
          <w:sz w:val="28"/>
          <w:szCs w:val="28"/>
        </w:rPr>
        <w:t> </w:t>
      </w:r>
      <w:r w:rsidRPr="008C2D57">
        <w:rPr>
          <w:rFonts w:ascii="Arial" w:hAnsi="Arial" w:cs="Arial"/>
          <w:color w:val="4F81BD" w:themeColor="accent1"/>
          <w:sz w:val="28"/>
          <w:szCs w:val="28"/>
        </w:rPr>
        <w:sym w:font="Wingdings" w:char="F0A8"/>
      </w:r>
    </w:p>
    <w:p w14:paraId="23CE5F7B" w14:textId="771D30F9" w:rsidR="00196DC2" w:rsidRDefault="00E45D89" w:rsidP="00752F99">
      <w:pPr>
        <w:jc w:val="center"/>
        <w:rPr>
          <w:rFonts w:asciiTheme="minorHAnsi" w:hAnsiTheme="minorHAnsi" w:cs="Arial"/>
          <w:sz w:val="28"/>
          <w:szCs w:val="28"/>
        </w:rPr>
      </w:pPr>
      <w:proofErr w:type="gramStart"/>
      <w:r w:rsidRPr="00E37117">
        <w:rPr>
          <w:rFonts w:asciiTheme="minorHAnsi" w:hAnsiTheme="minorHAnsi" w:cs="Arial"/>
          <w:sz w:val="28"/>
          <w:szCs w:val="28"/>
        </w:rPr>
        <w:t>et</w:t>
      </w:r>
      <w:proofErr w:type="gramEnd"/>
      <w:r w:rsidRPr="00E37117">
        <w:rPr>
          <w:rFonts w:asciiTheme="minorHAnsi" w:hAnsiTheme="minorHAnsi" w:cs="Arial"/>
          <w:sz w:val="28"/>
          <w:szCs w:val="28"/>
        </w:rPr>
        <w:t xml:space="preserve"> accompagné(e) de ………………………</w:t>
      </w:r>
      <w:r>
        <w:rPr>
          <w:rFonts w:asciiTheme="minorHAnsi" w:hAnsiTheme="minorHAnsi" w:cs="Arial"/>
          <w:sz w:val="28"/>
          <w:szCs w:val="28"/>
        </w:rPr>
        <w:t>..</w:t>
      </w:r>
      <w:r w:rsidR="00752F99">
        <w:rPr>
          <w:rFonts w:asciiTheme="minorHAnsi" w:hAnsiTheme="minorHAnsi" w:cs="Arial"/>
          <w:sz w:val="28"/>
          <w:szCs w:val="28"/>
        </w:rPr>
        <w:t xml:space="preserve"> </w:t>
      </w:r>
      <w:r w:rsidR="00FD3188">
        <w:rPr>
          <w:rFonts w:asciiTheme="minorHAnsi" w:hAnsiTheme="minorHAnsi" w:cs="Arial"/>
          <w:sz w:val="28"/>
          <w:szCs w:val="28"/>
        </w:rPr>
        <w:t>(</w:t>
      </w:r>
      <w:r w:rsidR="009F156C">
        <w:rPr>
          <w:rFonts w:asciiTheme="minorHAnsi" w:hAnsiTheme="minorHAnsi" w:cs="Arial"/>
          <w:sz w:val="28"/>
          <w:szCs w:val="28"/>
        </w:rPr>
        <w:t>Indiquez</w:t>
      </w:r>
      <w:r w:rsidR="00196DC2" w:rsidRPr="00E37117">
        <w:rPr>
          <w:rFonts w:asciiTheme="minorHAnsi" w:hAnsiTheme="minorHAnsi" w:cs="Arial"/>
          <w:sz w:val="28"/>
          <w:szCs w:val="28"/>
        </w:rPr>
        <w:t xml:space="preserve"> le nombre de personne</w:t>
      </w:r>
      <w:r w:rsidR="00FD3188">
        <w:rPr>
          <w:rFonts w:asciiTheme="minorHAnsi" w:hAnsiTheme="minorHAnsi" w:cs="Arial"/>
          <w:sz w:val="28"/>
          <w:szCs w:val="28"/>
        </w:rPr>
        <w:t>)</w:t>
      </w:r>
    </w:p>
    <w:p w14:paraId="3F31BF29" w14:textId="77777777" w:rsidR="00196DC2" w:rsidRDefault="00196DC2" w:rsidP="00A25954">
      <w:pPr>
        <w:jc w:val="center"/>
        <w:rPr>
          <w:rFonts w:asciiTheme="minorHAnsi" w:hAnsiTheme="minorHAnsi" w:cs="Arial"/>
          <w:sz w:val="16"/>
          <w:szCs w:val="16"/>
        </w:rPr>
      </w:pPr>
    </w:p>
    <w:p w14:paraId="6CF9000A" w14:textId="77777777" w:rsidR="008C063D" w:rsidRPr="00821742" w:rsidRDefault="008C063D" w:rsidP="00A25954">
      <w:pPr>
        <w:jc w:val="center"/>
        <w:rPr>
          <w:rFonts w:asciiTheme="minorHAnsi" w:hAnsiTheme="minorHAnsi" w:cs="Arial"/>
          <w:sz w:val="16"/>
          <w:szCs w:val="16"/>
        </w:rPr>
      </w:pPr>
    </w:p>
    <w:p w14:paraId="39D5E42E" w14:textId="4E56EBB0" w:rsidR="00627BAF" w:rsidRPr="00617617" w:rsidRDefault="00196DC2" w:rsidP="00A25954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="Wingdings 3" w:hAnsi="Wingdings 3" w:cs="Arial"/>
          <w:b/>
          <w:color w:val="F79646" w:themeColor="accent6"/>
          <w:sz w:val="28"/>
          <w:szCs w:val="28"/>
        </w:rPr>
        <w:t>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Pr="00E37117">
        <w:rPr>
          <w:rFonts w:asciiTheme="minorHAnsi" w:hAnsiTheme="minorHAnsi" w:cs="Arial"/>
          <w:b/>
          <w:sz w:val="28"/>
          <w:szCs w:val="28"/>
        </w:rPr>
        <w:t xml:space="preserve">Ne sera pas présent le </w:t>
      </w:r>
      <w:r w:rsidR="00E4461B">
        <w:rPr>
          <w:rFonts w:asciiTheme="minorHAnsi" w:hAnsiTheme="minorHAnsi" w:cs="Arial"/>
          <w:b/>
          <w:sz w:val="28"/>
          <w:szCs w:val="28"/>
        </w:rPr>
        <w:t>mardi 16 juin 2026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Pr="008C2D57">
        <w:rPr>
          <w:rFonts w:ascii="Arial" w:hAnsi="Arial" w:cs="Arial"/>
          <w:color w:val="4F81BD" w:themeColor="accent1"/>
          <w:sz w:val="28"/>
          <w:szCs w:val="28"/>
        </w:rPr>
        <w:t> </w:t>
      </w:r>
      <w:r w:rsidRPr="008C2D57">
        <w:rPr>
          <w:rFonts w:ascii="Arial" w:hAnsi="Arial" w:cs="Arial"/>
          <w:color w:val="4F81BD" w:themeColor="accent1"/>
          <w:sz w:val="28"/>
          <w:szCs w:val="28"/>
        </w:rPr>
        <w:sym w:font="Wingdings" w:char="F0A8"/>
      </w:r>
      <w:bookmarkEnd w:id="1"/>
    </w:p>
    <w:sectPr w:rsidR="00627BAF" w:rsidRPr="00617617" w:rsidSect="00752F99">
      <w:headerReference w:type="default" r:id="rId10"/>
      <w:footerReference w:type="default" r:id="rId11"/>
      <w:pgSz w:w="11906" w:h="16838"/>
      <w:pgMar w:top="1160" w:right="991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575F" w14:textId="77777777" w:rsidR="0058351A" w:rsidRDefault="0058351A" w:rsidP="006457CD">
      <w:r>
        <w:separator/>
      </w:r>
    </w:p>
  </w:endnote>
  <w:endnote w:type="continuationSeparator" w:id="0">
    <w:p w14:paraId="384EF484" w14:textId="77777777" w:rsidR="0058351A" w:rsidRDefault="0058351A" w:rsidP="0064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0E29" w14:textId="77777777" w:rsidR="003E0851" w:rsidRPr="00D73611" w:rsidRDefault="003E0851" w:rsidP="00A25954">
    <w:pPr>
      <w:pStyle w:val="Pieddepage"/>
      <w:tabs>
        <w:tab w:val="left" w:pos="0"/>
      </w:tabs>
      <w:ind w:left="-851"/>
      <w:jc w:val="right"/>
      <w:rPr>
        <w:rFonts w:asciiTheme="minorHAnsi" w:hAnsiTheme="minorHAnsi"/>
        <w:color w:val="0070C0"/>
        <w:sz w:val="18"/>
        <w:szCs w:val="20"/>
      </w:rPr>
    </w:pPr>
    <w:r w:rsidRPr="00D73611">
      <w:rPr>
        <w:rFonts w:asciiTheme="minorHAnsi" w:hAnsiTheme="minorHAnsi"/>
        <w:color w:val="0070C0"/>
        <w:sz w:val="18"/>
        <w:szCs w:val="20"/>
      </w:rPr>
      <w:t xml:space="preserve">Accueil de Jour Isatis Mémoire Plus - 127, rue Falguière </w:t>
    </w:r>
    <w:r w:rsidR="00AD55A7" w:rsidRPr="00D73611">
      <w:rPr>
        <w:rFonts w:asciiTheme="minorHAnsi" w:hAnsiTheme="minorHAnsi"/>
        <w:color w:val="0070C0"/>
        <w:sz w:val="18"/>
        <w:szCs w:val="20"/>
      </w:rPr>
      <w:t>-</w:t>
    </w:r>
    <w:r w:rsidRPr="00D73611">
      <w:rPr>
        <w:rFonts w:asciiTheme="minorHAnsi" w:hAnsiTheme="minorHAnsi"/>
        <w:color w:val="0070C0"/>
        <w:sz w:val="18"/>
        <w:szCs w:val="20"/>
      </w:rPr>
      <w:t xml:space="preserve"> 75015</w:t>
    </w:r>
    <w:r w:rsidR="00AD55A7" w:rsidRPr="00D73611">
      <w:rPr>
        <w:rFonts w:asciiTheme="minorHAnsi" w:hAnsiTheme="minorHAnsi"/>
        <w:color w:val="0070C0"/>
        <w:sz w:val="18"/>
        <w:szCs w:val="20"/>
      </w:rPr>
      <w:t xml:space="preserve"> </w:t>
    </w:r>
    <w:r w:rsidRPr="00D73611">
      <w:rPr>
        <w:rFonts w:asciiTheme="minorHAnsi" w:hAnsiTheme="minorHAnsi"/>
        <w:color w:val="0070C0"/>
        <w:sz w:val="18"/>
        <w:szCs w:val="20"/>
      </w:rPr>
      <w:t>Paris</w:t>
    </w:r>
    <w:r w:rsidR="00AD55A7" w:rsidRPr="00D73611">
      <w:rPr>
        <w:rFonts w:asciiTheme="minorHAnsi" w:hAnsiTheme="minorHAnsi"/>
        <w:color w:val="0070C0"/>
        <w:sz w:val="18"/>
        <w:szCs w:val="20"/>
      </w:rPr>
      <w:t xml:space="preserve"> </w:t>
    </w:r>
    <w:r w:rsidR="00AD55A7" w:rsidRPr="00D73611">
      <w:rPr>
        <w:rFonts w:asciiTheme="minorHAnsi" w:hAnsiTheme="minorHAnsi"/>
        <w:color w:val="0070C0"/>
        <w:sz w:val="18"/>
        <w:szCs w:val="20"/>
      </w:rPr>
      <w:br/>
    </w:r>
    <w:r w:rsidRPr="00D73611">
      <w:rPr>
        <w:rFonts w:asciiTheme="minorHAnsi" w:hAnsiTheme="minorHAnsi"/>
        <w:color w:val="0070C0"/>
        <w:sz w:val="18"/>
        <w:szCs w:val="20"/>
      </w:rPr>
      <w:t xml:space="preserve">Tél : 01.43.06.43.12 - Mail : </w:t>
    </w:r>
    <w:hyperlink r:id="rId1" w:history="1">
      <w:r w:rsidRPr="00D73611">
        <w:rPr>
          <w:rStyle w:val="Lienhypertexte"/>
          <w:rFonts w:asciiTheme="minorHAnsi" w:hAnsiTheme="minorHAnsi"/>
          <w:sz w:val="18"/>
          <w:szCs w:val="20"/>
        </w:rPr>
        <w:t>memoireplus@isatis.asso.fr</w:t>
      </w:r>
    </w:hyperlink>
  </w:p>
  <w:p w14:paraId="7F8A122F" w14:textId="77777777" w:rsidR="003E0851" w:rsidRPr="006457CD" w:rsidRDefault="003E0851" w:rsidP="006457CD">
    <w:pPr>
      <w:pStyle w:val="Pieddepage"/>
      <w:jc w:val="center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7EC7" w14:textId="77777777" w:rsidR="0058351A" w:rsidRDefault="0058351A" w:rsidP="006457CD">
      <w:r>
        <w:separator/>
      </w:r>
    </w:p>
  </w:footnote>
  <w:footnote w:type="continuationSeparator" w:id="0">
    <w:p w14:paraId="6C60C928" w14:textId="77777777" w:rsidR="0058351A" w:rsidRDefault="0058351A" w:rsidP="0064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B6EE" w14:textId="540F1315" w:rsidR="003E0851" w:rsidRDefault="002A3256" w:rsidP="00E45D89">
    <w:pPr>
      <w:pStyle w:val="En-tte"/>
      <w:ind w:left="-426" w:right="-283"/>
      <w:jc w:val="center"/>
    </w:pPr>
    <w:r>
      <w:rPr>
        <w:noProof/>
      </w:rPr>
      <w:drawing>
        <wp:inline distT="0" distB="0" distL="0" distR="0" wp14:anchorId="2AE3DC74" wp14:editId="28E3E537">
          <wp:extent cx="657225" cy="657225"/>
          <wp:effectExtent l="0" t="0" r="9525" b="952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at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1" cy="65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D1CEE"/>
    <w:multiLevelType w:val="hybridMultilevel"/>
    <w:tmpl w:val="E3D87B26"/>
    <w:lvl w:ilvl="0" w:tplc="D884F6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F4"/>
    <w:rsid w:val="000006AE"/>
    <w:rsid w:val="00000EA3"/>
    <w:rsid w:val="00004149"/>
    <w:rsid w:val="000251D4"/>
    <w:rsid w:val="00026613"/>
    <w:rsid w:val="00030458"/>
    <w:rsid w:val="000546F8"/>
    <w:rsid w:val="00064C05"/>
    <w:rsid w:val="00077A38"/>
    <w:rsid w:val="000B45C6"/>
    <w:rsid w:val="000B60B2"/>
    <w:rsid w:val="000F32C4"/>
    <w:rsid w:val="00102229"/>
    <w:rsid w:val="001072B9"/>
    <w:rsid w:val="00107431"/>
    <w:rsid w:val="001145B1"/>
    <w:rsid w:val="0012581C"/>
    <w:rsid w:val="0014447D"/>
    <w:rsid w:val="001548FA"/>
    <w:rsid w:val="001573E3"/>
    <w:rsid w:val="001958A1"/>
    <w:rsid w:val="00196DC2"/>
    <w:rsid w:val="001C3B04"/>
    <w:rsid w:val="001C4194"/>
    <w:rsid w:val="001E3385"/>
    <w:rsid w:val="002044AC"/>
    <w:rsid w:val="00230D13"/>
    <w:rsid w:val="00243BFA"/>
    <w:rsid w:val="00262A4B"/>
    <w:rsid w:val="00263A6E"/>
    <w:rsid w:val="00264838"/>
    <w:rsid w:val="00286A01"/>
    <w:rsid w:val="00287034"/>
    <w:rsid w:val="002A1551"/>
    <w:rsid w:val="002A2481"/>
    <w:rsid w:val="002A3256"/>
    <w:rsid w:val="002B19BE"/>
    <w:rsid w:val="002C1444"/>
    <w:rsid w:val="002D18AE"/>
    <w:rsid w:val="002D2F87"/>
    <w:rsid w:val="002D7E9C"/>
    <w:rsid w:val="00302BD6"/>
    <w:rsid w:val="00331C1A"/>
    <w:rsid w:val="00342E41"/>
    <w:rsid w:val="00383457"/>
    <w:rsid w:val="00391FBE"/>
    <w:rsid w:val="003B0BC1"/>
    <w:rsid w:val="003B4D64"/>
    <w:rsid w:val="003B6529"/>
    <w:rsid w:val="003B7BE9"/>
    <w:rsid w:val="003D6B38"/>
    <w:rsid w:val="003E0851"/>
    <w:rsid w:val="003F32E7"/>
    <w:rsid w:val="003F4126"/>
    <w:rsid w:val="0042595A"/>
    <w:rsid w:val="00442E64"/>
    <w:rsid w:val="00455C71"/>
    <w:rsid w:val="004818F1"/>
    <w:rsid w:val="00482D5C"/>
    <w:rsid w:val="00496781"/>
    <w:rsid w:val="004B1212"/>
    <w:rsid w:val="004B3676"/>
    <w:rsid w:val="004C45F7"/>
    <w:rsid w:val="004D030B"/>
    <w:rsid w:val="004D22C1"/>
    <w:rsid w:val="004D438B"/>
    <w:rsid w:val="004D64EE"/>
    <w:rsid w:val="0050322B"/>
    <w:rsid w:val="0051047A"/>
    <w:rsid w:val="005172BD"/>
    <w:rsid w:val="00527F7C"/>
    <w:rsid w:val="00535BF9"/>
    <w:rsid w:val="00542419"/>
    <w:rsid w:val="005464CD"/>
    <w:rsid w:val="005502D1"/>
    <w:rsid w:val="005528CE"/>
    <w:rsid w:val="00561E67"/>
    <w:rsid w:val="0058351A"/>
    <w:rsid w:val="00585195"/>
    <w:rsid w:val="0059379E"/>
    <w:rsid w:val="005A009E"/>
    <w:rsid w:val="005A4133"/>
    <w:rsid w:val="005A7D34"/>
    <w:rsid w:val="005C20B5"/>
    <w:rsid w:val="005C3035"/>
    <w:rsid w:val="005D2E94"/>
    <w:rsid w:val="005D5A97"/>
    <w:rsid w:val="005D61E9"/>
    <w:rsid w:val="005E067B"/>
    <w:rsid w:val="005E1DA7"/>
    <w:rsid w:val="005E1F71"/>
    <w:rsid w:val="005F343E"/>
    <w:rsid w:val="00605D2A"/>
    <w:rsid w:val="00617617"/>
    <w:rsid w:val="00627BAF"/>
    <w:rsid w:val="006457CD"/>
    <w:rsid w:val="00645FD4"/>
    <w:rsid w:val="00652864"/>
    <w:rsid w:val="006534F3"/>
    <w:rsid w:val="0067606D"/>
    <w:rsid w:val="00676B5F"/>
    <w:rsid w:val="00681127"/>
    <w:rsid w:val="00694705"/>
    <w:rsid w:val="006A5EF4"/>
    <w:rsid w:val="006A66D2"/>
    <w:rsid w:val="006C5224"/>
    <w:rsid w:val="006D2A85"/>
    <w:rsid w:val="006E0ACF"/>
    <w:rsid w:val="006E419B"/>
    <w:rsid w:val="00702162"/>
    <w:rsid w:val="00726938"/>
    <w:rsid w:val="00744471"/>
    <w:rsid w:val="00750435"/>
    <w:rsid w:val="00752F99"/>
    <w:rsid w:val="00755039"/>
    <w:rsid w:val="00756BA7"/>
    <w:rsid w:val="007602C9"/>
    <w:rsid w:val="00781419"/>
    <w:rsid w:val="007A1823"/>
    <w:rsid w:val="007B59FF"/>
    <w:rsid w:val="007E11B5"/>
    <w:rsid w:val="00801FBF"/>
    <w:rsid w:val="00814448"/>
    <w:rsid w:val="00815DC7"/>
    <w:rsid w:val="00820E91"/>
    <w:rsid w:val="00821742"/>
    <w:rsid w:val="008438FF"/>
    <w:rsid w:val="00856110"/>
    <w:rsid w:val="00881878"/>
    <w:rsid w:val="0088789C"/>
    <w:rsid w:val="008C063D"/>
    <w:rsid w:val="008C2D57"/>
    <w:rsid w:val="008C2E0E"/>
    <w:rsid w:val="008C7EC2"/>
    <w:rsid w:val="008F2E6C"/>
    <w:rsid w:val="009001F0"/>
    <w:rsid w:val="00903A5C"/>
    <w:rsid w:val="009143CF"/>
    <w:rsid w:val="00950119"/>
    <w:rsid w:val="0096484E"/>
    <w:rsid w:val="00972CCA"/>
    <w:rsid w:val="009A5F01"/>
    <w:rsid w:val="009D499B"/>
    <w:rsid w:val="009F156C"/>
    <w:rsid w:val="00A04774"/>
    <w:rsid w:val="00A22870"/>
    <w:rsid w:val="00A25954"/>
    <w:rsid w:val="00A25F70"/>
    <w:rsid w:val="00A74B92"/>
    <w:rsid w:val="00A95072"/>
    <w:rsid w:val="00A968A0"/>
    <w:rsid w:val="00AA6635"/>
    <w:rsid w:val="00AB4C94"/>
    <w:rsid w:val="00AB56B7"/>
    <w:rsid w:val="00AC1B93"/>
    <w:rsid w:val="00AC55AA"/>
    <w:rsid w:val="00AD10F5"/>
    <w:rsid w:val="00AD354F"/>
    <w:rsid w:val="00AD55A7"/>
    <w:rsid w:val="00AE364A"/>
    <w:rsid w:val="00B12AFB"/>
    <w:rsid w:val="00B22F37"/>
    <w:rsid w:val="00B3169B"/>
    <w:rsid w:val="00B3445B"/>
    <w:rsid w:val="00B64B53"/>
    <w:rsid w:val="00B813CD"/>
    <w:rsid w:val="00BF11FA"/>
    <w:rsid w:val="00BF3B50"/>
    <w:rsid w:val="00BF6561"/>
    <w:rsid w:val="00C10220"/>
    <w:rsid w:val="00C130A8"/>
    <w:rsid w:val="00C26693"/>
    <w:rsid w:val="00C31F98"/>
    <w:rsid w:val="00C37951"/>
    <w:rsid w:val="00C65628"/>
    <w:rsid w:val="00C70F4C"/>
    <w:rsid w:val="00C83FA2"/>
    <w:rsid w:val="00CB3FB4"/>
    <w:rsid w:val="00CD5C57"/>
    <w:rsid w:val="00CE0E2D"/>
    <w:rsid w:val="00CF5A9F"/>
    <w:rsid w:val="00D00821"/>
    <w:rsid w:val="00D03661"/>
    <w:rsid w:val="00D73611"/>
    <w:rsid w:val="00D749C2"/>
    <w:rsid w:val="00D86A9C"/>
    <w:rsid w:val="00D94C5D"/>
    <w:rsid w:val="00DA65DE"/>
    <w:rsid w:val="00DB4BE1"/>
    <w:rsid w:val="00DB7E03"/>
    <w:rsid w:val="00DD1E59"/>
    <w:rsid w:val="00DD47E8"/>
    <w:rsid w:val="00DD65A6"/>
    <w:rsid w:val="00DE0309"/>
    <w:rsid w:val="00DF10F8"/>
    <w:rsid w:val="00DF4DD7"/>
    <w:rsid w:val="00E20F28"/>
    <w:rsid w:val="00E37117"/>
    <w:rsid w:val="00E40856"/>
    <w:rsid w:val="00E4461B"/>
    <w:rsid w:val="00E45D89"/>
    <w:rsid w:val="00E466EF"/>
    <w:rsid w:val="00E622A7"/>
    <w:rsid w:val="00E772AB"/>
    <w:rsid w:val="00E814F1"/>
    <w:rsid w:val="00E85E46"/>
    <w:rsid w:val="00E87070"/>
    <w:rsid w:val="00E929C3"/>
    <w:rsid w:val="00EB1F2E"/>
    <w:rsid w:val="00EC2A5B"/>
    <w:rsid w:val="00ED5A37"/>
    <w:rsid w:val="00EE0C8F"/>
    <w:rsid w:val="00EE2BBA"/>
    <w:rsid w:val="00EE34D9"/>
    <w:rsid w:val="00EE35F7"/>
    <w:rsid w:val="00EE4C33"/>
    <w:rsid w:val="00EE5B7C"/>
    <w:rsid w:val="00EF46F0"/>
    <w:rsid w:val="00F12839"/>
    <w:rsid w:val="00F228AA"/>
    <w:rsid w:val="00F46F3C"/>
    <w:rsid w:val="00F54B24"/>
    <w:rsid w:val="00F56ACC"/>
    <w:rsid w:val="00F56EC1"/>
    <w:rsid w:val="00F57FF3"/>
    <w:rsid w:val="00F629F1"/>
    <w:rsid w:val="00F802FE"/>
    <w:rsid w:val="00F86A8A"/>
    <w:rsid w:val="00F86A8E"/>
    <w:rsid w:val="00F87044"/>
    <w:rsid w:val="00FA07EE"/>
    <w:rsid w:val="00FA7029"/>
    <w:rsid w:val="00FB572A"/>
    <w:rsid w:val="00FC0B88"/>
    <w:rsid w:val="00FD3188"/>
    <w:rsid w:val="00FE6379"/>
    <w:rsid w:val="00FF05C4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5E9990"/>
  <w15:docId w15:val="{7A83915A-8AA8-44CD-B7F9-1C94F38D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96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80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47962"/>
    <w:pPr>
      <w:jc w:val="center"/>
    </w:pPr>
    <w:rPr>
      <w:rFonts w:ascii="Arial" w:hAnsi="Arial" w:cs="Arial"/>
      <w:b/>
      <w:bCs/>
      <w:sz w:val="36"/>
    </w:rPr>
  </w:style>
  <w:style w:type="character" w:styleId="Lienhypertexte">
    <w:name w:val="Hyperlink"/>
    <w:basedOn w:val="Policepardfaut"/>
    <w:rsid w:val="00C31F9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B59FF"/>
    <w:rPr>
      <w:rFonts w:ascii="Verdana" w:hAnsi="Verdana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En-tte">
    <w:name w:val="header"/>
    <w:basedOn w:val="Normal"/>
    <w:link w:val="En-tteCar"/>
    <w:uiPriority w:val="99"/>
    <w:rsid w:val="00645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7C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45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7CD"/>
    <w:rPr>
      <w:sz w:val="24"/>
      <w:szCs w:val="24"/>
    </w:rPr>
  </w:style>
  <w:style w:type="paragraph" w:styleId="Textedebulles">
    <w:name w:val="Balloon Text"/>
    <w:basedOn w:val="Normal"/>
    <w:link w:val="TextedebullesCar"/>
    <w:rsid w:val="006457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57C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80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rsid w:val="007E11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E11B5"/>
  </w:style>
  <w:style w:type="character" w:styleId="Appelnotedebasdep">
    <w:name w:val="footnote reference"/>
    <w:basedOn w:val="Policepardfaut"/>
    <w:rsid w:val="007E11B5"/>
    <w:rPr>
      <w:vertAlign w:val="superscript"/>
    </w:rPr>
  </w:style>
  <w:style w:type="character" w:styleId="Numrodeligne">
    <w:name w:val="line number"/>
    <w:basedOn w:val="Policepardfaut"/>
    <w:rsid w:val="007E11B5"/>
  </w:style>
  <w:style w:type="paragraph" w:styleId="Paragraphedeliste">
    <w:name w:val="List Paragraph"/>
    <w:basedOn w:val="Normal"/>
    <w:uiPriority w:val="34"/>
    <w:qFormat/>
    <w:rsid w:val="00627B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41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moireplus@isatis.ass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D0AA-CF72-4714-A487-31C1FCDE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ISATIS</Company>
  <LinksUpToDate>false</LinksUpToDate>
  <CharactersWithSpaces>1362</CharactersWithSpaces>
  <SharedDoc>false</SharedDoc>
  <HLinks>
    <vt:vector size="12" baseType="variant">
      <vt:variant>
        <vt:i4>5046334</vt:i4>
      </vt:variant>
      <vt:variant>
        <vt:i4>9</vt:i4>
      </vt:variant>
      <vt:variant>
        <vt:i4>0</vt:i4>
      </vt:variant>
      <vt:variant>
        <vt:i4>5</vt:i4>
      </vt:variant>
      <vt:variant>
        <vt:lpwstr>mailto:massena@isatis.asso.fr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mailto:massena@isatis.asso.fr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Direction</cp:lastModifiedBy>
  <cp:revision>5</cp:revision>
  <cp:lastPrinted>2025-06-05T13:45:00Z</cp:lastPrinted>
  <dcterms:created xsi:type="dcterms:W3CDTF">2025-10-30T10:24:00Z</dcterms:created>
  <dcterms:modified xsi:type="dcterms:W3CDTF">2026-05-29T12:47:00Z</dcterms:modified>
</cp:coreProperties>
</file>